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E0043" w14:textId="5ED72738" w:rsidR="00AE16E0" w:rsidRPr="006C7C41" w:rsidRDefault="003B79C3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6E0"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AE16E0" w:rsidRPr="006C7C4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</w:p>
    <w:p w14:paraId="13799A5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проведении аукциона</w:t>
      </w:r>
    </w:p>
    <w:p w14:paraId="672A665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left="64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0106115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 НА УЧАСТИЕ В АУКЦИОНЕ В ЭЛЕКТРОННОЙ ФОРМЕ</w:t>
      </w:r>
    </w:p>
    <w:p w14:paraId="6E51876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  <w:r w:rsidRPr="006C7C41">
        <w:rPr>
          <w:rFonts w:ascii="Times New Roman" w:hAnsi="Times New Roman" w:cs="Times New Roman"/>
          <w:b/>
          <w:sz w:val="24"/>
          <w:szCs w:val="24"/>
        </w:rPr>
        <w:t>на размещение нестационарного торгового объекта</w:t>
      </w:r>
    </w:p>
    <w:p w14:paraId="759EFDC5" w14:textId="77777777" w:rsidR="00DA1027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B18C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65F8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8B18C4">
        <w:rPr>
          <w:rFonts w:ascii="Times New Roman" w:hAnsi="Times New Roman" w:cs="Times New Roman"/>
          <w:b/>
          <w:sz w:val="24"/>
          <w:szCs w:val="24"/>
        </w:rPr>
        <w:t xml:space="preserve"> "Город Архангельск"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6C6F70" w14:textId="6F7A719D" w:rsidR="008B18C4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C7C41">
        <w:rPr>
          <w:rFonts w:ascii="Times New Roman" w:hAnsi="Times New Roman" w:cs="Times New Roman"/>
          <w:b/>
          <w:sz w:val="24"/>
          <w:szCs w:val="24"/>
        </w:rPr>
        <w:t xml:space="preserve">без предоставления земельного участка  </w:t>
      </w:r>
    </w:p>
    <w:p w14:paraId="0A37501D" w14:textId="77777777" w:rsidR="008B18C4" w:rsidRDefault="008B18C4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30C5584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Лот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______)</w:t>
      </w:r>
    </w:p>
    <w:p w14:paraId="5D2460A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i/>
          <w:iCs/>
          <w:sz w:val="24"/>
          <w:szCs w:val="20"/>
        </w:rPr>
        <w:t>(заполняется заявителем (его полномочным представителем)</w:t>
      </w:r>
    </w:p>
    <w:p w14:paraId="5DAB6C7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4FA2233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«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____________20___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EE10918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</w:t>
      </w:r>
    </w:p>
    <w:p w14:paraId="13882F7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площадке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09E704A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</w:t>
      </w:r>
    </w:p>
    <w:p w14:paraId="02B4FCF8" w14:textId="77777777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DD03F1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индивидуальных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предпринимателей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0FD18F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удостоверяющий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личность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6553BF55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</w:t>
      </w:r>
    </w:p>
    <w:p w14:paraId="2CF86C16" w14:textId="07271333" w:rsidR="00AE16E0" w:rsidRPr="006C7C41" w:rsidRDefault="6BCAED72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ИНН____________________Телефон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(___)______________   e-</w:t>
      </w:r>
      <w:proofErr w:type="spellStart"/>
      <w:r w:rsidRPr="6BCAED72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14:paraId="6A05A80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6B8B873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(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юридических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b/>
          <w:bCs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b/>
          <w:bCs/>
          <w:sz w:val="24"/>
          <w:szCs w:val="20"/>
        </w:rPr>
        <w:t>)</w:t>
      </w:r>
    </w:p>
    <w:p w14:paraId="5963879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государственной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качестве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юридического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лица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серия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ОГРН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</w:p>
    <w:p w14:paraId="5A39BBE3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</w:p>
    <w:p w14:paraId="7843AD3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осуществивший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регистрацию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002F644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выдачи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</w:t>
      </w:r>
    </w:p>
    <w:p w14:paraId="7BD27B1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КПП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</w:t>
      </w:r>
    </w:p>
    <w:p w14:paraId="5AB5BAF2" w14:textId="7F087013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жительства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/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42E35F5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0C57EF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Индекс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</w:t>
      </w:r>
    </w:p>
    <w:p w14:paraId="286CF9DD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Телефон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(___)______________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Факс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__________________ e-</w:t>
      </w:r>
      <w:proofErr w:type="spellStart"/>
      <w:r w:rsidRPr="006C7C41">
        <w:rPr>
          <w:rFonts w:ascii="Times New Roman" w:eastAsia="Times New Roman" w:hAnsi="Times New Roman" w:cs="Times New Roman"/>
          <w:sz w:val="24"/>
          <w:szCs w:val="20"/>
        </w:rPr>
        <w:t>mail</w:t>
      </w:r>
      <w:proofErr w:type="spellEnd"/>
      <w:r w:rsidR="009456D3">
        <w:rPr>
          <w:rFonts w:ascii="Times New Roman" w:eastAsia="Times New Roman" w:hAnsi="Times New Roman" w:cs="Times New Roman"/>
          <w:sz w:val="24"/>
          <w:szCs w:val="20"/>
        </w:rPr>
        <w:t xml:space="preserve"> ________________________</w:t>
      </w:r>
    </w:p>
    <w:p w14:paraId="3DE4EF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Банковские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реквизиты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наименование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адрес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местонахождения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БИК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расчетный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лицевой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корреспондентский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счет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):_________________________________________________</w:t>
      </w:r>
    </w:p>
    <w:p w14:paraId="48726574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</w:t>
      </w:r>
    </w:p>
    <w:p w14:paraId="71B9B4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оперативного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уведомления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вопросам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организационного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характера</w:t>
      </w:r>
    </w:p>
    <w:p w14:paraId="303DE8D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взаимодействия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</w:t>
      </w:r>
      <w:r w:rsidR="001A3B7C">
        <w:rPr>
          <w:rFonts w:ascii="Times New Roman" w:eastAsia="Times New Roman" w:hAnsi="Times New Roman" w:cs="Times New Roman"/>
          <w:sz w:val="24"/>
          <w:szCs w:val="20"/>
        </w:rPr>
        <w:t>__________________________</w:t>
      </w:r>
    </w:p>
    <w:p w14:paraId="273FE562" w14:textId="01C075DA" w:rsidR="00AE16E0" w:rsidRPr="003B79C3" w:rsidRDefault="6BCAED72" w:rsidP="6BCAED72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16"/>
          <w:szCs w:val="16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AE16E0">
        <w:tab/>
      </w:r>
      <w:r w:rsidR="00AE16E0">
        <w:tab/>
      </w:r>
      <w:r w:rsidR="00AE16E0">
        <w:tab/>
      </w:r>
      <w:r w:rsidR="003B79C3">
        <w:t xml:space="preserve">             </w:t>
      </w:r>
      <w:r w:rsidRPr="003B79C3">
        <w:rPr>
          <w:rFonts w:ascii="Times New Roman" w:eastAsia="Times New Roman" w:hAnsi="Times New Roman" w:cs="Times New Roman"/>
          <w:iCs/>
          <w:sz w:val="16"/>
          <w:szCs w:val="16"/>
        </w:rPr>
        <w:t>(Ф.И.О. и контактная информация уполномоченного лица)</w:t>
      </w:r>
    </w:p>
    <w:p w14:paraId="42C70A37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Все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проведении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просим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сообщать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указанному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уполномоченному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56A1403" w14:textId="1C3E67CE" w:rsidR="00AE16E0" w:rsidRPr="006C7C41" w:rsidRDefault="6BCAED72" w:rsidP="6BCAED7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Изучив документацию об открытом аукционе 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без предоставления земельного участка,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заявитель сообщает о согласии участвовать в открытом аукционе </w:t>
      </w:r>
      <w:r w:rsidR="003B79C3">
        <w:rPr>
          <w:rFonts w:ascii="Times New Roman" w:eastAsia="Times New Roman" w:hAnsi="Times New Roman" w:cs="Times New Roman"/>
          <w:sz w:val="24"/>
          <w:szCs w:val="24"/>
        </w:rPr>
        <w:br/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электронной форме на право заключения договора </w:t>
      </w:r>
      <w:r w:rsidRPr="6BCAED72">
        <w:rPr>
          <w:rFonts w:ascii="Times New Roman" w:hAnsi="Times New Roman" w:cs="Times New Roman"/>
          <w:sz w:val="24"/>
          <w:szCs w:val="24"/>
        </w:rPr>
        <w:t>на размещение нестационарного торгового объекта без предос</w:t>
      </w:r>
      <w:r w:rsidR="003B79C3">
        <w:rPr>
          <w:rFonts w:ascii="Times New Roman" w:hAnsi="Times New Roman" w:cs="Times New Roman"/>
          <w:sz w:val="24"/>
          <w:szCs w:val="24"/>
        </w:rPr>
        <w:t xml:space="preserve">тавления земельного участка 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(Лот №___) на условиях, установленных в извещении о проведении аукциона, и направляет настоящую заявку Администрации </w:t>
      </w:r>
      <w:r w:rsidR="00473EDB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6BCAED72">
        <w:rPr>
          <w:rFonts w:ascii="Times New Roman" w:eastAsia="Times New Roman" w:hAnsi="Times New Roman" w:cs="Times New Roman"/>
          <w:sz w:val="24"/>
          <w:szCs w:val="24"/>
        </w:rPr>
        <w:t xml:space="preserve"> "Город Архангельск" (далее также – Организатор).</w:t>
      </w:r>
    </w:p>
    <w:p w14:paraId="7C860678" w14:textId="77777777" w:rsidR="007F3AEE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lastRenderedPageBreak/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содержащиеся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составе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физических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лиц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числе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такие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обработаны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субъекта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(-</w:t>
      </w:r>
      <w:proofErr w:type="spellStart"/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ов</w:t>
      </w:r>
      <w:proofErr w:type="spellEnd"/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14:paraId="3F4E643E" w14:textId="2120FD9D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согласие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обработку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моих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Федерального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27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июля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2006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года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№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152-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ФЗ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"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персональных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данных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".</w:t>
      </w:r>
    </w:p>
    <w:p w14:paraId="5EB1434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77F7F40B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предоставленные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оформлены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законодательства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документацией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173E042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установленном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внесено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задаток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);</w:t>
      </w:r>
    </w:p>
    <w:p w14:paraId="34D317FE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проводится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процедура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ликвидации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арбитражного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суда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банкротом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конкурсного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производства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3CE17669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4)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отношении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него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день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подачи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отсутствует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решение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приостановлении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деятельности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порядке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предусмотренном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Кодексом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Российской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Федерации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административных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правонарушениях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;</w:t>
      </w:r>
    </w:p>
    <w:p w14:paraId="53483374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обязуется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903D16" w14:textId="77777777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1)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победителем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14:paraId="2E844F0C" w14:textId="5EB1AA7C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2)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который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сделал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предпоследнее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предложение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цене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уклонившимся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  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в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о проведении аукциона; оплатить цену права до заключения договора, за вычетом ранее внесенного задатка;</w:t>
      </w:r>
    </w:p>
    <w:p w14:paraId="782E8319" w14:textId="60E643B1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3)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если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будет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признан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единственным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участником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подписать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Организатором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B79C3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соответствии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требованиями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извещения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о проведении аукциона; оплатить цену права до заключения договора, за вычетом ранее внесенного задатка;</w:t>
      </w:r>
    </w:p>
    <w:p w14:paraId="761934D8" w14:textId="3BC92AEE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проинформирован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случае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уклонения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победителя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заключения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договора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торгового объекта </w:t>
      </w:r>
      <w:r w:rsidR="003B79C3">
        <w:rPr>
          <w:rFonts w:ascii="Times New Roman" w:hAnsi="Times New Roman" w:cs="Times New Roman"/>
          <w:sz w:val="24"/>
          <w:szCs w:val="24"/>
        </w:rPr>
        <w:br/>
      </w:r>
      <w:r w:rsidR="00E95483">
        <w:rPr>
          <w:rFonts w:ascii="Times New Roman" w:hAnsi="Times New Roman" w:cs="Times New Roman"/>
          <w:sz w:val="24"/>
          <w:szCs w:val="24"/>
        </w:rPr>
        <w:t>без</w:t>
      </w:r>
      <w:r w:rsidRPr="006C7C41">
        <w:rPr>
          <w:rFonts w:ascii="Times New Roman" w:hAnsi="Times New Roman" w:cs="Times New Roman"/>
          <w:sz w:val="24"/>
          <w:szCs w:val="24"/>
        </w:rPr>
        <w:t xml:space="preserve"> предоставления земельного участка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 xml:space="preserve"> внесённая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сумма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обеспечения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возвращается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77BBACE" w14:textId="2F80B6A4" w:rsidR="00410A70" w:rsidRPr="006C7C41" w:rsidRDefault="00410A70" w:rsidP="00410A7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открытом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электронной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форме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и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являются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неотъемлемой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ё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частью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следующие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</w:t>
      </w:r>
    </w:p>
    <w:p w14:paraId="4E796246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1. ______________________________________________________________</w:t>
      </w:r>
    </w:p>
    <w:p w14:paraId="63F51F61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2. ______________________________________________________________</w:t>
      </w:r>
    </w:p>
    <w:p w14:paraId="13607F6C" w14:textId="77777777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3. ______________________________________________________________</w:t>
      </w:r>
    </w:p>
    <w:p w14:paraId="3E3F3EE5" w14:textId="77EB84AC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Настоящей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заявкой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подтверждает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что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документы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прилагаемые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к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заявке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br/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на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участие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в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аукционе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содержат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достоверные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сведения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0F424F59" w14:textId="214DA52F" w:rsidR="00AE16E0" w:rsidRPr="006C7C41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Заявитель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/</w:t>
      </w:r>
      <w:r w:rsidR="003B79C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уполномоченный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C7C41">
        <w:rPr>
          <w:rFonts w:ascii="Times New Roman" w:eastAsia="Times New Roman" w:hAnsi="Times New Roman" w:cs="Times New Roman" w:hint="eastAsia"/>
          <w:sz w:val="24"/>
          <w:szCs w:val="20"/>
        </w:rPr>
        <w:t>представитель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: _________________</w:t>
      </w:r>
    </w:p>
    <w:p w14:paraId="1E918AEC" w14:textId="770F5A70" w:rsidR="00AE16E0" w:rsidRPr="006C7C41" w:rsidRDefault="003B79C3" w:rsidP="6BCAED72">
      <w:pPr>
        <w:suppressAutoHyphens/>
        <w:overflowPunct w:val="0"/>
        <w:autoSpaceDE w:val="0"/>
        <w:spacing w:after="0" w:line="240" w:lineRule="auto"/>
        <w:ind w:left="4956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 w:rsidR="6BCAED72" w:rsidRPr="6BCAED72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2AE47944" w14:textId="77777777" w:rsidR="00AE16E0" w:rsidRPr="006C7C41" w:rsidRDefault="00AE16E0" w:rsidP="009456D3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</w:t>
      </w:r>
      <w:r w:rsidR="009456D3">
        <w:rPr>
          <w:rFonts w:ascii="Times New Roman" w:eastAsia="Times New Roman" w:hAnsi="Times New Roman" w:cs="Times New Roman"/>
          <w:sz w:val="24"/>
          <w:szCs w:val="20"/>
        </w:rPr>
        <w:t>_______________________________</w:t>
      </w:r>
      <w:r w:rsidRPr="006C7C41">
        <w:rPr>
          <w:rFonts w:ascii="Times New Roman" w:eastAsia="Times New Roman" w:hAnsi="Times New Roman" w:cs="Times New Roman"/>
          <w:sz w:val="24"/>
          <w:szCs w:val="20"/>
        </w:rPr>
        <w:t>_________________________</w:t>
      </w:r>
    </w:p>
    <w:p w14:paraId="32AE2820" w14:textId="3AC6C8BA" w:rsidR="00975FCA" w:rsidRPr="003B79C3" w:rsidRDefault="6BCAED72" w:rsidP="003B79C3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79C3">
        <w:rPr>
          <w:rFonts w:ascii="Times New Roman" w:eastAsia="Times New Roman" w:hAnsi="Times New Roman" w:cs="Times New Roman"/>
          <w:iCs/>
          <w:sz w:val="16"/>
          <w:szCs w:val="16"/>
        </w:rPr>
        <w:t>(должность, Ф.И.О., основание и реквизиты документа, подтверждающие полномочия соответствующего лица на подпись                                                                                                                  заявки на участие в аукционе)</w:t>
      </w:r>
    </w:p>
    <w:p w14:paraId="0F20F495" w14:textId="77777777" w:rsidR="004A1CF1" w:rsidRDefault="004A1CF1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  <w:sectPr w:rsidR="004A1CF1" w:rsidSect="004A1CF1">
          <w:headerReference w:type="default" r:id="rId9"/>
          <w:headerReference w:type="first" r:id="rId10"/>
          <w:pgSz w:w="11906" w:h="16838"/>
          <w:pgMar w:top="1134" w:right="567" w:bottom="1134" w:left="1701" w:header="346" w:footer="708" w:gutter="0"/>
          <w:cols w:space="708"/>
          <w:titlePg/>
          <w:docGrid w:linePitch="360"/>
        </w:sectPr>
      </w:pPr>
    </w:p>
    <w:p w14:paraId="17395F10" w14:textId="438C40FF" w:rsidR="00115698" w:rsidRPr="006C7C41" w:rsidRDefault="003B79C3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698"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115698"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698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5698"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00AA3A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проведении аукциона</w:t>
      </w:r>
    </w:p>
    <w:p w14:paraId="41C8F39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C33DA0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ИНСТРУКЦИЯ</w:t>
      </w:r>
    </w:p>
    <w:p w14:paraId="16FFBFC9" w14:textId="76A6411D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заполнению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79C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право</w:t>
      </w:r>
      <w:r w:rsid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b/>
          <w:bCs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b/>
          <w:sz w:val="28"/>
          <w:szCs w:val="28"/>
        </w:rPr>
        <w:t>на размещение нестационарного торгового объекта без предоставления земельного участка</w:t>
      </w:r>
    </w:p>
    <w:p w14:paraId="72A3D3EC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24B1DEA" w14:textId="2A00CF99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право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заключения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договора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составляется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приложени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6D6" w:rsidRPr="009456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извещению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обязательным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заполнением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C1AA9C" w14:textId="21DCADB5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составлены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русском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языке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представляются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ЭЦП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26BBED" w14:textId="7287D714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соответствовать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требованиям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Федерального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закона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от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№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63-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ФЗ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подписи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".</w:t>
      </w:r>
    </w:p>
    <w:p w14:paraId="50474264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Качество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полном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объеме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прочитать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текст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распознать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реквизиты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250147" w14:textId="3AABD2B3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сведения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составляющие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быть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пригодны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для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восприятия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повреждений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исправлений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позволяющих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однозначно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истолковывать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31290A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Все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входящие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копии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документов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должны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представляться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действующих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редакциях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0D1C6" w14:textId="77777777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Заявитель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вправе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подать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только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одну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на каждый лот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F0E888" w14:textId="79728D83" w:rsidR="00AE16E0" w:rsidRPr="009456D3" w:rsidRDefault="00AE16E0" w:rsidP="00AE16E0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При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вышеуказанных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Комиссия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будет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считать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это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несоблюдением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установленных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извещением о проведении аукциона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требований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к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содержанию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оформлению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составу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заявки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на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участие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аукционе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в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электронной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 w:hint="eastAsia"/>
          <w:sz w:val="28"/>
          <w:szCs w:val="28"/>
        </w:rPr>
        <w:t>форме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100EE" w14:textId="77777777" w:rsidR="00AE16E0" w:rsidRPr="009456D3" w:rsidRDefault="00AE16E0" w:rsidP="00AE16E0">
      <w:pPr>
        <w:suppressAutoHyphens/>
        <w:autoSpaceDE w:val="0"/>
        <w:spacing w:after="0" w:line="240" w:lineRule="auto"/>
        <w:ind w:firstLine="710"/>
        <w:jc w:val="both"/>
        <w:rPr>
          <w:rFonts w:ascii="Arial" w:eastAsia="Arial" w:hAnsi="Arial" w:cs="Times New Roman"/>
          <w:sz w:val="28"/>
          <w:szCs w:val="28"/>
        </w:rPr>
      </w:pPr>
      <w:r w:rsidRPr="009456D3">
        <w:rPr>
          <w:rFonts w:ascii="Times New Roman" w:eastAsia="Arial" w:hAnsi="Times New Roman" w:cs="Times New Roman"/>
          <w:sz w:val="28"/>
          <w:szCs w:val="28"/>
        </w:rPr>
        <w:t>Все вопросы, касающиеся проведения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p w14:paraId="0E27B00A" w14:textId="77777777" w:rsidR="00AE16E0" w:rsidRPr="009456D3" w:rsidRDefault="00AE16E0" w:rsidP="009456D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60061E4C" w14:textId="77777777" w:rsidR="00975FCA" w:rsidRDefault="00975FC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D9B792C" w14:textId="7E53ADB3" w:rsidR="00115698" w:rsidRDefault="004A1CF1" w:rsidP="004A1C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</w:t>
      </w:r>
    </w:p>
    <w:p w14:paraId="6084755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497253C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57C4E55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CD5DD0F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38E5B8B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75ACE32" w14:textId="77777777" w:rsidR="00115698" w:rsidRDefault="001156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6A904DA9" w14:textId="77777777" w:rsidR="004A1CF1" w:rsidRDefault="004A1CF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4A1CF1" w:rsidSect="004A1CF1">
          <w:pgSz w:w="11906" w:h="16838"/>
          <w:pgMar w:top="1134" w:right="567" w:bottom="1134" w:left="1701" w:header="346" w:footer="708" w:gutter="0"/>
          <w:cols w:space="708"/>
          <w:titlePg/>
          <w:docGrid w:linePitch="360"/>
        </w:sectPr>
      </w:pPr>
    </w:p>
    <w:p w14:paraId="49BA5EC2" w14:textId="6EF974FF" w:rsidR="00115698" w:rsidRPr="006C7C41" w:rsidRDefault="003B79C3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7C4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ПРИЛОЖЕНИЕ</w:t>
      </w:r>
      <w:r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698" w:rsidRPr="006C7C41">
        <w:rPr>
          <w:rFonts w:ascii="Times New Roman" w:eastAsia="Times New Roman" w:hAnsi="Times New Roman" w:cs="Times New Roman" w:hint="eastAsia"/>
          <w:sz w:val="24"/>
          <w:szCs w:val="24"/>
        </w:rPr>
        <w:t>№</w:t>
      </w:r>
      <w:r w:rsidR="00115698"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698">
        <w:rPr>
          <w:rFonts w:ascii="Times New Roman" w:eastAsia="Times New Roman" w:hAnsi="Times New Roman" w:cs="Times New Roman"/>
          <w:sz w:val="24"/>
          <w:szCs w:val="24"/>
        </w:rPr>
        <w:t>4</w:t>
      </w:r>
      <w:r w:rsidR="00115698" w:rsidRPr="006C7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D227C0" w14:textId="77777777" w:rsidR="00115698" w:rsidRPr="006C7C41" w:rsidRDefault="00115698" w:rsidP="00115698">
      <w:pPr>
        <w:suppressAutoHyphens/>
        <w:overflowPunct w:val="0"/>
        <w:autoSpaceDE w:val="0"/>
        <w:spacing w:after="0" w:line="240" w:lineRule="auto"/>
        <w:ind w:left="652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C41">
        <w:rPr>
          <w:rFonts w:ascii="Times New Roman" w:eastAsia="Times New Roman" w:hAnsi="Times New Roman" w:cs="Times New Roman"/>
          <w:color w:val="000000"/>
          <w:sz w:val="24"/>
          <w:szCs w:val="24"/>
        </w:rPr>
        <w:t>к извещению о проведении аукциона</w:t>
      </w:r>
    </w:p>
    <w:p w14:paraId="44EAFD9C" w14:textId="77777777" w:rsidR="00AE16E0" w:rsidRPr="009456D3" w:rsidRDefault="00AE16E0" w:rsidP="00AE16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E8C4CC" w14:textId="77777777" w:rsidR="00115698" w:rsidRDefault="00115698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034167" w14:textId="77777777" w:rsidR="003E0B6E" w:rsidRPr="003B79C3" w:rsidRDefault="003E0B6E" w:rsidP="003E0B6E">
      <w:pPr>
        <w:suppressAutoHyphens/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79C3">
        <w:rPr>
          <w:rFonts w:ascii="Times New Roman" w:eastAsia="Times New Roman" w:hAnsi="Times New Roman" w:cs="Times New Roman"/>
          <w:b/>
          <w:bCs/>
          <w:sz w:val="28"/>
          <w:szCs w:val="28"/>
        </w:rPr>
        <w:t>ТЕРМИНЫ И ОПРЕДЕЛЕНИЯ</w:t>
      </w:r>
    </w:p>
    <w:p w14:paraId="2918ACCB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sz w:val="28"/>
          <w:szCs w:val="28"/>
        </w:rPr>
        <w:t>В настоящей аукционной документации используются следующие понятия:</w:t>
      </w:r>
    </w:p>
    <w:p w14:paraId="76A36D4F" w14:textId="48A83E80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Аукцион в электронной форме (далее - аукцион) </w:t>
      </w:r>
      <w:r w:rsidR="00F862F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"Интернет", победителем которых признается лицо, предложившее наиболее высокую стоимость права заключения договора </w:t>
      </w:r>
      <w:r w:rsidRPr="009456D3">
        <w:rPr>
          <w:rFonts w:ascii="Times New Roman" w:hAnsi="Times New Roman" w:cs="Times New Roman"/>
          <w:sz w:val="28"/>
          <w:szCs w:val="28"/>
        </w:rPr>
        <w:t>на право размещения передвижного (сезонного) нестационарного торгового объекта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</w:t>
      </w:r>
    </w:p>
    <w:p w14:paraId="423CCCB7" w14:textId="100E0723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 (далее - Организатор) </w:t>
      </w:r>
      <w:r w:rsidR="00F862FB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473EDB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Архангельск", обеспечивающее выполнение функций по организации и проведению аукциона, а также подготовку документации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об аукционе.</w:t>
      </w:r>
    </w:p>
    <w:p w14:paraId="269F3C91" w14:textId="3D00331F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hAnsi="Times New Roman" w:cs="Times New Roman"/>
          <w:sz w:val="28"/>
          <w:szCs w:val="28"/>
        </w:rPr>
        <w:t xml:space="preserve">Шаг аукциона - устанавливается Организатором процедуры </w:t>
      </w:r>
      <w:r w:rsidR="004A1CF1">
        <w:rPr>
          <w:rFonts w:ascii="Times New Roman" w:hAnsi="Times New Roman" w:cs="Times New Roman"/>
          <w:sz w:val="28"/>
          <w:szCs w:val="28"/>
        </w:rPr>
        <w:br/>
      </w:r>
      <w:r w:rsidRPr="009456D3">
        <w:rPr>
          <w:rFonts w:ascii="Times New Roman" w:hAnsi="Times New Roman" w:cs="Times New Roman"/>
          <w:sz w:val="28"/>
          <w:szCs w:val="28"/>
        </w:rPr>
        <w:t>в фиксированной сумме и не изменяется в течение всего времени подачи предложений о цене.</w:t>
      </w:r>
      <w:r w:rsidRPr="009456D3">
        <w:rPr>
          <w:sz w:val="28"/>
          <w:szCs w:val="28"/>
        </w:rPr>
        <w:t xml:space="preserve"> </w:t>
      </w:r>
      <w:r w:rsidRPr="009456D3">
        <w:rPr>
          <w:rFonts w:ascii="Times New Roman" w:hAnsi="Times New Roman" w:cs="Times New Roman"/>
          <w:sz w:val="28"/>
          <w:szCs w:val="28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шага аукциона.</w:t>
      </w:r>
    </w:p>
    <w:p w14:paraId="0E224A6B" w14:textId="0F1361C8" w:rsidR="003E0B6E" w:rsidRPr="009456D3" w:rsidRDefault="6BCAED72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6BCAED72">
        <w:rPr>
          <w:rFonts w:ascii="Times New Roman" w:eastAsia="Times New Roman" w:hAnsi="Times New Roman" w:cs="Times New Roman"/>
          <w:sz w:val="28"/>
          <w:szCs w:val="28"/>
        </w:rPr>
        <w:t xml:space="preserve">Заявитель, претендент (далее - Заявитель) - </w:t>
      </w:r>
      <w:r w:rsidRPr="6BCAED72">
        <w:rPr>
          <w:rFonts w:ascii="Times New Roman" w:hAnsi="Times New Roman" w:cs="Times New Roman"/>
          <w:sz w:val="28"/>
          <w:szCs w:val="28"/>
        </w:rPr>
        <w:t>любое юридическое лицо, осуществляющее торговую деятельность,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предприниматель, осуществляющий торговую деятельность.</w:t>
      </w:r>
    </w:p>
    <w:p w14:paraId="49F279DD" w14:textId="2559C276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 аукциона –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заявитель, допущенный организатором аукциона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456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к участию в аукционе.</w:t>
      </w:r>
    </w:p>
    <w:p w14:paraId="13194593" w14:textId="2140032E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Победитель аукциона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лицо, предложившее наиболее высокую цену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за право заключения 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договора </w:t>
      </w:r>
      <w:r w:rsidRPr="009456D3">
        <w:rPr>
          <w:rFonts w:ascii="Times New Roman" w:hAnsi="Times New Roman" w:cs="Times New Roman"/>
          <w:sz w:val="28"/>
          <w:szCs w:val="28"/>
        </w:rPr>
        <w:t xml:space="preserve">на право размещения передвижного (сезонного) нестационарного торгового объекта на территории </w:t>
      </w:r>
      <w:r w:rsidR="009B5CF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hAnsi="Times New Roman" w:cs="Times New Roman"/>
          <w:sz w:val="28"/>
          <w:szCs w:val="28"/>
        </w:rPr>
        <w:t xml:space="preserve"> "Город Архангельск" без предоставления земельного участка.  </w:t>
      </w:r>
    </w:p>
    <w:p w14:paraId="0F6CD14A" w14:textId="6DB66E29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Официальный источник публикации информации о проведении аукциона (далее - ОС)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– официальный информационный </w:t>
      </w:r>
      <w:r w:rsidR="003B79C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нтернет-портал </w:t>
      </w:r>
      <w:r w:rsidR="009456D3">
        <w:rPr>
          <w:rFonts w:ascii="Times New Roman" w:eastAsia="Times New Roman" w:hAnsi="Times New Roman" w:cs="Times New Roman"/>
          <w:sz w:val="28"/>
          <w:szCs w:val="28"/>
        </w:rPr>
        <w:t>городского округа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"Город Архангельск" http://www.arhcity.ru и на официальном сайте Российской Федерации для размещения информации о проведении торгов www.torgi.gov.ru).</w:t>
      </w:r>
    </w:p>
    <w:p w14:paraId="118F576F" w14:textId="75A7B919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Аккредитация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участнику аукциона в порядке, установленном регламентом электронной площадки, возможности работы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закрытой части автоматизированной системы оператора электронной площадки.</w:t>
      </w:r>
    </w:p>
    <w:p w14:paraId="022B7F8D" w14:textId="77777777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Оператор электронной площадки (далее - оператор ЭП)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лицо, физическое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осуществлении процедуры аукциона. Оператор электронной площадки –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АО "Сбербанк – АСТ".</w:t>
      </w:r>
    </w:p>
    <w:p w14:paraId="28F209CD" w14:textId="3E74E3F3" w:rsidR="003E0B6E" w:rsidRPr="009456D3" w:rsidRDefault="003E0B6E" w:rsidP="003E0B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площадка (далее - ЭП) -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сайт в информационно-телекоммуникационной сети Интернет, выбираемый организатором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проведением аукционов </w:t>
      </w:r>
      <w:r w:rsidR="00F862FB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форме. Адрес сайта электронной площадки - </w:t>
      </w:r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1" w:history="1"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utp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sberbank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ast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NBT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Index</w:t>
        </w:r>
        <w:r w:rsidRPr="009456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/0/0/0/0</w:t>
        </w:r>
      </w:hyperlink>
      <w:r w:rsidRPr="009456D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2BDC6D4" w14:textId="32575EE6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A1CF1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Электронный документ - </w:t>
      </w:r>
      <w:r w:rsidRPr="004A1CF1">
        <w:rPr>
          <w:rFonts w:ascii="Times New Roman" w:eastAsia="Times New Roman" w:hAnsi="Times New Roman" w:cs="Times New Roman"/>
          <w:spacing w:val="-4"/>
          <w:sz w:val="28"/>
          <w:szCs w:val="28"/>
        </w:rPr>
        <w:t>документированная информация, представленная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электронной форме, то есть в виде, пригодном для восприятия человеком,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электронных вычислительных машин, а также для передачи по информационно-телекоммуникационным сетям или обработки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информационных системах.</w:t>
      </w:r>
    </w:p>
    <w:p w14:paraId="2327C961" w14:textId="63AF9DD1" w:rsidR="003E0B6E" w:rsidRPr="009456D3" w:rsidRDefault="003E0B6E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Электронная цифровая подпись (далее </w:t>
      </w:r>
      <w:r w:rsidR="004A1C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ЭЦП) </w:t>
      </w:r>
      <w:r w:rsidR="004A1CF1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9456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которая присоединена к другой информации </w:t>
      </w:r>
      <w:r w:rsidR="004A1CF1">
        <w:rPr>
          <w:rFonts w:ascii="Times New Roman" w:eastAsia="Times New Roman" w:hAnsi="Times New Roman" w:cs="Times New Roman"/>
          <w:sz w:val="28"/>
          <w:szCs w:val="28"/>
        </w:rPr>
        <w:br/>
      </w:r>
      <w:r w:rsidRPr="009456D3">
        <w:rPr>
          <w:rFonts w:ascii="Times New Roman" w:eastAsia="Times New Roman" w:hAnsi="Times New Roman" w:cs="Times New Roman"/>
          <w:sz w:val="28"/>
          <w:szCs w:val="28"/>
        </w:rPr>
        <w:t>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14:paraId="4B94D5A5" w14:textId="77777777" w:rsidR="00CE4057" w:rsidRDefault="00CE4057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EAA59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1298D28" w14:textId="0AAD07EB" w:rsidR="00EA6039" w:rsidRPr="003B79C3" w:rsidRDefault="003B79C3" w:rsidP="003B79C3">
      <w:pPr>
        <w:suppressAutoHyphens/>
        <w:overflowPunct w:val="0"/>
        <w:autoSpaceDE w:val="0"/>
        <w:spacing w:after="0" w:line="240" w:lineRule="auto"/>
        <w:ind w:firstLine="737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B79C3">
        <w:rPr>
          <w:rFonts w:ascii="Times New Roman" w:hAnsi="Times New Roman" w:cs="Times New Roman"/>
          <w:sz w:val="28"/>
          <w:szCs w:val="28"/>
        </w:rPr>
        <w:t>_________</w:t>
      </w:r>
    </w:p>
    <w:p w14:paraId="5218F9D8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335A3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BD971CB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3FEF6AC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EE08C6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14:paraId="6776BD54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14A3A0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7A0D15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F8BFCA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18686AC9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8D56BDF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E983576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2047B57A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7A09D957" w14:textId="77777777" w:rsidR="00EA6039" w:rsidRDefault="00EA6039" w:rsidP="003E0B6E">
      <w:pPr>
        <w:suppressAutoHyphens/>
        <w:overflowPunct w:val="0"/>
        <w:autoSpaceDE w:val="0"/>
        <w:spacing w:after="0" w:line="240" w:lineRule="auto"/>
        <w:ind w:firstLine="737"/>
        <w:jc w:val="both"/>
        <w:textAlignment w:val="baseline"/>
        <w:rPr>
          <w:sz w:val="28"/>
          <w:szCs w:val="28"/>
        </w:rPr>
      </w:pPr>
    </w:p>
    <w:p w14:paraId="50D5D511" w14:textId="77777777" w:rsidR="00EA6039" w:rsidRDefault="00EA6039" w:rsidP="00EA60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EA6039" w:rsidSect="004A1CF1">
      <w:pgSz w:w="11906" w:h="16838"/>
      <w:pgMar w:top="1134" w:right="567" w:bottom="1134" w:left="1701" w:header="34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5DC5D" w14:textId="77777777" w:rsidR="000E253C" w:rsidRDefault="000E253C" w:rsidP="00AE16E0">
      <w:pPr>
        <w:spacing w:after="0" w:line="240" w:lineRule="auto"/>
      </w:pPr>
      <w:r>
        <w:separator/>
      </w:r>
    </w:p>
  </w:endnote>
  <w:endnote w:type="continuationSeparator" w:id="0">
    <w:p w14:paraId="43DFB20B" w14:textId="77777777" w:rsidR="000E253C" w:rsidRDefault="000E253C" w:rsidP="00AE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8BCB5" w14:textId="77777777" w:rsidR="000E253C" w:rsidRDefault="000E253C" w:rsidP="00AE16E0">
      <w:pPr>
        <w:spacing w:after="0" w:line="240" w:lineRule="auto"/>
      </w:pPr>
      <w:r>
        <w:separator/>
      </w:r>
    </w:p>
  </w:footnote>
  <w:footnote w:type="continuationSeparator" w:id="0">
    <w:p w14:paraId="37EF4FA8" w14:textId="77777777" w:rsidR="000E253C" w:rsidRDefault="000E253C" w:rsidP="00AE1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938883"/>
      <w:docPartObj>
        <w:docPartGallery w:val="Page Numbers (Top of Page)"/>
        <w:docPartUnique/>
      </w:docPartObj>
    </w:sdtPr>
    <w:sdtEndPr/>
    <w:sdtContent>
      <w:p w14:paraId="0B71F36E" w14:textId="34CCAA22" w:rsidR="004A1CF1" w:rsidRDefault="004A1CF1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C3">
          <w:rPr>
            <w:noProof/>
          </w:rPr>
          <w:t>2</w:t>
        </w:r>
        <w:r>
          <w:fldChar w:fldCharType="end"/>
        </w:r>
      </w:p>
    </w:sdtContent>
  </w:sdt>
  <w:p w14:paraId="242DDFAD" w14:textId="77777777" w:rsidR="004A1CF1" w:rsidRDefault="004A1CF1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018EE" w14:textId="2151FF2A" w:rsidR="004A1CF1" w:rsidRDefault="004A1CF1">
    <w:pPr>
      <w:pStyle w:val="af5"/>
      <w:jc w:val="center"/>
    </w:pPr>
  </w:p>
  <w:p w14:paraId="7D36A41D" w14:textId="77777777" w:rsidR="004A1CF1" w:rsidRDefault="004A1CF1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BB9"/>
    <w:multiLevelType w:val="hybridMultilevel"/>
    <w:tmpl w:val="3658328E"/>
    <w:lvl w:ilvl="0" w:tplc="DF707B58">
      <w:start w:val="1"/>
      <w:numFmt w:val="decimal"/>
      <w:lvlText w:val="4.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36DB"/>
    <w:multiLevelType w:val="hybridMultilevel"/>
    <w:tmpl w:val="CD4A180C"/>
    <w:lvl w:ilvl="0" w:tplc="0CEE81D2">
      <w:start w:val="1"/>
      <w:numFmt w:val="decimal"/>
      <w:lvlText w:val="6.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960AB"/>
    <w:multiLevelType w:val="hybridMultilevel"/>
    <w:tmpl w:val="8D5EEA7C"/>
    <w:lvl w:ilvl="0" w:tplc="A2D436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37DBC"/>
    <w:multiLevelType w:val="hybridMultilevel"/>
    <w:tmpl w:val="65DC3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1E5591"/>
    <w:multiLevelType w:val="hybridMultilevel"/>
    <w:tmpl w:val="972E5CFA"/>
    <w:lvl w:ilvl="0" w:tplc="9D44B516">
      <w:start w:val="1"/>
      <w:numFmt w:val="decimal"/>
      <w:lvlText w:val="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F98153E"/>
    <w:multiLevelType w:val="hybridMultilevel"/>
    <w:tmpl w:val="2A9AC5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3B0C75"/>
    <w:multiLevelType w:val="hybridMultilevel"/>
    <w:tmpl w:val="387EA7BE"/>
    <w:lvl w:ilvl="0" w:tplc="684C8E7C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75F"/>
    <w:multiLevelType w:val="multilevel"/>
    <w:tmpl w:val="A36E32BA"/>
    <w:lvl w:ilvl="0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E7"/>
    <w:rsid w:val="00012288"/>
    <w:rsid w:val="0003548F"/>
    <w:rsid w:val="00047DC9"/>
    <w:rsid w:val="00056E63"/>
    <w:rsid w:val="00071412"/>
    <w:rsid w:val="00083784"/>
    <w:rsid w:val="00083C7C"/>
    <w:rsid w:val="000875D6"/>
    <w:rsid w:val="000C1F4E"/>
    <w:rsid w:val="000D4D9B"/>
    <w:rsid w:val="000E253C"/>
    <w:rsid w:val="000F2506"/>
    <w:rsid w:val="000F2966"/>
    <w:rsid w:val="000F73F7"/>
    <w:rsid w:val="0011180F"/>
    <w:rsid w:val="00115698"/>
    <w:rsid w:val="00146797"/>
    <w:rsid w:val="001600C9"/>
    <w:rsid w:val="00160567"/>
    <w:rsid w:val="0016625B"/>
    <w:rsid w:val="00170874"/>
    <w:rsid w:val="00172781"/>
    <w:rsid w:val="001905D9"/>
    <w:rsid w:val="00194DB7"/>
    <w:rsid w:val="001A1529"/>
    <w:rsid w:val="001A3B7C"/>
    <w:rsid w:val="001C1051"/>
    <w:rsid w:val="001C7DB8"/>
    <w:rsid w:val="001D4106"/>
    <w:rsid w:val="002054CD"/>
    <w:rsid w:val="00206018"/>
    <w:rsid w:val="00214B3F"/>
    <w:rsid w:val="00237D9D"/>
    <w:rsid w:val="00241101"/>
    <w:rsid w:val="00265F04"/>
    <w:rsid w:val="00270836"/>
    <w:rsid w:val="00272189"/>
    <w:rsid w:val="002A5C1D"/>
    <w:rsid w:val="002B0FBB"/>
    <w:rsid w:val="002E3252"/>
    <w:rsid w:val="002E3B09"/>
    <w:rsid w:val="002F6217"/>
    <w:rsid w:val="00317A88"/>
    <w:rsid w:val="00341195"/>
    <w:rsid w:val="00360F75"/>
    <w:rsid w:val="00374A61"/>
    <w:rsid w:val="00383D57"/>
    <w:rsid w:val="00393AFF"/>
    <w:rsid w:val="003A7019"/>
    <w:rsid w:val="003B79C3"/>
    <w:rsid w:val="003D115C"/>
    <w:rsid w:val="003D1BE7"/>
    <w:rsid w:val="003D5E76"/>
    <w:rsid w:val="003E0B6E"/>
    <w:rsid w:val="003E2069"/>
    <w:rsid w:val="003E7454"/>
    <w:rsid w:val="00400717"/>
    <w:rsid w:val="004020C8"/>
    <w:rsid w:val="00410A70"/>
    <w:rsid w:val="00413C7F"/>
    <w:rsid w:val="00444AEF"/>
    <w:rsid w:val="00446872"/>
    <w:rsid w:val="00452B99"/>
    <w:rsid w:val="004552EC"/>
    <w:rsid w:val="00473EDB"/>
    <w:rsid w:val="00476F44"/>
    <w:rsid w:val="0048165F"/>
    <w:rsid w:val="00490432"/>
    <w:rsid w:val="00491F9D"/>
    <w:rsid w:val="004A1CF1"/>
    <w:rsid w:val="004B77FA"/>
    <w:rsid w:val="004D7706"/>
    <w:rsid w:val="004F3FA1"/>
    <w:rsid w:val="0051481F"/>
    <w:rsid w:val="0055047C"/>
    <w:rsid w:val="00550F9B"/>
    <w:rsid w:val="005815C7"/>
    <w:rsid w:val="005942CC"/>
    <w:rsid w:val="005A0250"/>
    <w:rsid w:val="005A295E"/>
    <w:rsid w:val="005A5B26"/>
    <w:rsid w:val="005B2982"/>
    <w:rsid w:val="005B32B0"/>
    <w:rsid w:val="005B4C51"/>
    <w:rsid w:val="005B77CF"/>
    <w:rsid w:val="005B787A"/>
    <w:rsid w:val="005C060A"/>
    <w:rsid w:val="00640349"/>
    <w:rsid w:val="00644204"/>
    <w:rsid w:val="00653F9B"/>
    <w:rsid w:val="00661971"/>
    <w:rsid w:val="00672550"/>
    <w:rsid w:val="00680496"/>
    <w:rsid w:val="00683DA0"/>
    <w:rsid w:val="00684C55"/>
    <w:rsid w:val="006A7C05"/>
    <w:rsid w:val="006C7C41"/>
    <w:rsid w:val="006E36D6"/>
    <w:rsid w:val="006F1AB0"/>
    <w:rsid w:val="00705051"/>
    <w:rsid w:val="00717367"/>
    <w:rsid w:val="00732DFE"/>
    <w:rsid w:val="00733343"/>
    <w:rsid w:val="007531BA"/>
    <w:rsid w:val="00755BCE"/>
    <w:rsid w:val="00777151"/>
    <w:rsid w:val="00785385"/>
    <w:rsid w:val="00785D48"/>
    <w:rsid w:val="007865FE"/>
    <w:rsid w:val="007959E1"/>
    <w:rsid w:val="00797068"/>
    <w:rsid w:val="007A2B58"/>
    <w:rsid w:val="007B01A8"/>
    <w:rsid w:val="007C5C71"/>
    <w:rsid w:val="007F3AEE"/>
    <w:rsid w:val="007F6BA6"/>
    <w:rsid w:val="007F7D2A"/>
    <w:rsid w:val="00803259"/>
    <w:rsid w:val="00813BEC"/>
    <w:rsid w:val="00816211"/>
    <w:rsid w:val="00827EF2"/>
    <w:rsid w:val="00842135"/>
    <w:rsid w:val="00842172"/>
    <w:rsid w:val="00850102"/>
    <w:rsid w:val="00873763"/>
    <w:rsid w:val="00876ACA"/>
    <w:rsid w:val="00886BFE"/>
    <w:rsid w:val="00894B75"/>
    <w:rsid w:val="008B18C4"/>
    <w:rsid w:val="008B1DCE"/>
    <w:rsid w:val="008B2B94"/>
    <w:rsid w:val="008D752E"/>
    <w:rsid w:val="008E4368"/>
    <w:rsid w:val="008F4BED"/>
    <w:rsid w:val="00907B2E"/>
    <w:rsid w:val="009456D3"/>
    <w:rsid w:val="00950D4D"/>
    <w:rsid w:val="00950D52"/>
    <w:rsid w:val="00957A81"/>
    <w:rsid w:val="00965F8C"/>
    <w:rsid w:val="00975FCA"/>
    <w:rsid w:val="00985515"/>
    <w:rsid w:val="00986BBE"/>
    <w:rsid w:val="009B5CF1"/>
    <w:rsid w:val="009C3E22"/>
    <w:rsid w:val="00A05F5B"/>
    <w:rsid w:val="00A0659C"/>
    <w:rsid w:val="00A1087F"/>
    <w:rsid w:val="00A1714A"/>
    <w:rsid w:val="00A23104"/>
    <w:rsid w:val="00A27B94"/>
    <w:rsid w:val="00A305C6"/>
    <w:rsid w:val="00A452C5"/>
    <w:rsid w:val="00A464A7"/>
    <w:rsid w:val="00A61B19"/>
    <w:rsid w:val="00A75ACC"/>
    <w:rsid w:val="00A807EF"/>
    <w:rsid w:val="00A93896"/>
    <w:rsid w:val="00AA4A24"/>
    <w:rsid w:val="00AC72E8"/>
    <w:rsid w:val="00AE16E0"/>
    <w:rsid w:val="00AF3849"/>
    <w:rsid w:val="00AF3B16"/>
    <w:rsid w:val="00AF4A7F"/>
    <w:rsid w:val="00B157B6"/>
    <w:rsid w:val="00B35552"/>
    <w:rsid w:val="00B40535"/>
    <w:rsid w:val="00B570F7"/>
    <w:rsid w:val="00B64090"/>
    <w:rsid w:val="00B664E8"/>
    <w:rsid w:val="00B70D8D"/>
    <w:rsid w:val="00B76D8C"/>
    <w:rsid w:val="00B93FF9"/>
    <w:rsid w:val="00BB6ECA"/>
    <w:rsid w:val="00BF6505"/>
    <w:rsid w:val="00C124CA"/>
    <w:rsid w:val="00C25643"/>
    <w:rsid w:val="00C27DF8"/>
    <w:rsid w:val="00C47F6D"/>
    <w:rsid w:val="00C5144D"/>
    <w:rsid w:val="00C717FB"/>
    <w:rsid w:val="00C74392"/>
    <w:rsid w:val="00C82C70"/>
    <w:rsid w:val="00CB58A3"/>
    <w:rsid w:val="00CD2136"/>
    <w:rsid w:val="00CE4057"/>
    <w:rsid w:val="00CE4399"/>
    <w:rsid w:val="00D10CFC"/>
    <w:rsid w:val="00D11CFD"/>
    <w:rsid w:val="00D3773A"/>
    <w:rsid w:val="00D52315"/>
    <w:rsid w:val="00D6435E"/>
    <w:rsid w:val="00D81E35"/>
    <w:rsid w:val="00DA1027"/>
    <w:rsid w:val="00DA3162"/>
    <w:rsid w:val="00DA495A"/>
    <w:rsid w:val="00DB5BA4"/>
    <w:rsid w:val="00DC7B0E"/>
    <w:rsid w:val="00DD3A4C"/>
    <w:rsid w:val="00E04918"/>
    <w:rsid w:val="00E24C1C"/>
    <w:rsid w:val="00E26F2B"/>
    <w:rsid w:val="00E31718"/>
    <w:rsid w:val="00E43F4A"/>
    <w:rsid w:val="00E44DB5"/>
    <w:rsid w:val="00E51D91"/>
    <w:rsid w:val="00E80800"/>
    <w:rsid w:val="00E86730"/>
    <w:rsid w:val="00E92720"/>
    <w:rsid w:val="00E95483"/>
    <w:rsid w:val="00E95DE8"/>
    <w:rsid w:val="00EA6039"/>
    <w:rsid w:val="00EC01BC"/>
    <w:rsid w:val="00EC031E"/>
    <w:rsid w:val="00EF4C01"/>
    <w:rsid w:val="00F0224F"/>
    <w:rsid w:val="00F373F0"/>
    <w:rsid w:val="00F62E5D"/>
    <w:rsid w:val="00F71CFC"/>
    <w:rsid w:val="00F862FB"/>
    <w:rsid w:val="00FD1540"/>
    <w:rsid w:val="00FD199E"/>
    <w:rsid w:val="00FF278D"/>
    <w:rsid w:val="6BCAE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9C6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27EF2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27EF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827EF2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EF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827EF2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827EF2"/>
    <w:rPr>
      <w:b/>
      <w:bCs/>
      <w:sz w:val="24"/>
      <w:szCs w:val="28"/>
    </w:rPr>
  </w:style>
  <w:style w:type="paragraph" w:styleId="a3">
    <w:name w:val="Title"/>
    <w:basedOn w:val="a"/>
    <w:link w:val="a4"/>
    <w:qFormat/>
    <w:rsid w:val="00827EF2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827EF2"/>
    <w:rPr>
      <w:b/>
      <w:bCs/>
      <w:sz w:val="24"/>
      <w:szCs w:val="24"/>
    </w:rPr>
  </w:style>
  <w:style w:type="paragraph" w:styleId="a5">
    <w:name w:val="No Spacing"/>
    <w:qFormat/>
    <w:rsid w:val="00827EF2"/>
    <w:rPr>
      <w:sz w:val="28"/>
      <w:szCs w:val="24"/>
    </w:rPr>
  </w:style>
  <w:style w:type="paragraph" w:styleId="a6">
    <w:name w:val="List Paragraph"/>
    <w:basedOn w:val="a"/>
    <w:uiPriority w:val="34"/>
    <w:qFormat/>
    <w:rsid w:val="00827EF2"/>
    <w:pPr>
      <w:ind w:left="708"/>
    </w:pPr>
  </w:style>
  <w:style w:type="paragraph" w:styleId="a7">
    <w:name w:val="Plain Text"/>
    <w:basedOn w:val="a"/>
    <w:link w:val="a8"/>
    <w:rsid w:val="003D1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3D1BE7"/>
    <w:rPr>
      <w:rFonts w:ascii="Courier New" w:hAnsi="Courier New"/>
      <w:lang w:eastAsia="ru-RU"/>
    </w:rPr>
  </w:style>
  <w:style w:type="table" w:styleId="a9">
    <w:name w:val="Table Grid"/>
    <w:basedOn w:val="a1"/>
    <w:uiPriority w:val="59"/>
    <w:rsid w:val="003D1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136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styleId="aa">
    <w:name w:val="footnote text"/>
    <w:basedOn w:val="a"/>
    <w:link w:val="ab"/>
    <w:uiPriority w:val="99"/>
    <w:semiHidden/>
    <w:unhideWhenUsed/>
    <w:rsid w:val="00AE16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AE16E0"/>
    <w:rPr>
      <w:lang w:eastAsia="ru-RU"/>
    </w:rPr>
  </w:style>
  <w:style w:type="character" w:styleId="ac">
    <w:name w:val="footnote reference"/>
    <w:basedOn w:val="a0"/>
    <w:uiPriority w:val="99"/>
    <w:semiHidden/>
    <w:unhideWhenUsed/>
    <w:rsid w:val="00AE16E0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083C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3C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3C7C"/>
    <w:rPr>
      <w:rFonts w:asciiTheme="minorHAnsi" w:eastAsiaTheme="minorHAnsi" w:hAnsiTheme="minorHAnsi" w:cstheme="minorBidi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3C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3C7C"/>
    <w:rPr>
      <w:rFonts w:asciiTheme="minorHAnsi" w:eastAsiaTheme="minorHAnsi" w:hAnsiTheme="minorHAnsi" w:cstheme="minorBidi"/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8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83C7C"/>
    <w:rPr>
      <w:rFonts w:ascii="Tahoma" w:eastAsiaTheme="minorHAnsi" w:hAnsi="Tahoma" w:cs="Tahoma"/>
      <w:sz w:val="16"/>
      <w:szCs w:val="16"/>
    </w:rPr>
  </w:style>
  <w:style w:type="paragraph" w:styleId="af4">
    <w:name w:val="Revision"/>
    <w:hidden/>
    <w:uiPriority w:val="99"/>
    <w:semiHidden/>
    <w:rsid w:val="00083C7C"/>
    <w:rPr>
      <w:rFonts w:asciiTheme="minorHAnsi" w:eastAsiaTheme="minorHAnsi" w:hAnsiTheme="minorHAnsi" w:cstheme="minorBidi"/>
      <w:sz w:val="22"/>
      <w:szCs w:val="22"/>
    </w:rPr>
  </w:style>
  <w:style w:type="paragraph" w:styleId="af5">
    <w:name w:val="header"/>
    <w:basedOn w:val="a"/>
    <w:link w:val="af6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styleId="af7">
    <w:name w:val="footer"/>
    <w:basedOn w:val="a"/>
    <w:link w:val="af8"/>
    <w:uiPriority w:val="99"/>
    <w:unhideWhenUsed/>
    <w:rsid w:val="00986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86BBE"/>
    <w:rPr>
      <w:rFonts w:asciiTheme="minorHAnsi" w:eastAsiaTheme="minorHAnsi" w:hAnsiTheme="minorHAnsi" w:cstheme="minorBidi"/>
      <w:sz w:val="22"/>
      <w:szCs w:val="22"/>
    </w:rPr>
  </w:style>
  <w:style w:type="paragraph" w:customStyle="1" w:styleId="ConsPlusNonformat">
    <w:name w:val="ConsPlusNonformat"/>
    <w:next w:val="a"/>
    <w:rsid w:val="00986BB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next w:val="a"/>
    <w:rsid w:val="00986BBE"/>
    <w:pPr>
      <w:widowControl w:val="0"/>
      <w:suppressAutoHyphens/>
      <w:autoSpaceDE w:val="0"/>
    </w:pPr>
    <w:rPr>
      <w:rFonts w:ascii="Arial" w:eastAsia="Arial" w:hAnsi="Arial"/>
      <w:b/>
      <w:bCs/>
    </w:rPr>
  </w:style>
  <w:style w:type="character" w:styleId="af9">
    <w:name w:val="Hyperlink"/>
    <w:basedOn w:val="a0"/>
    <w:uiPriority w:val="99"/>
    <w:semiHidden/>
    <w:unhideWhenUsed/>
    <w:rsid w:val="007F6BA6"/>
    <w:rPr>
      <w:color w:val="0000FF"/>
      <w:u w:val="single"/>
    </w:rPr>
  </w:style>
  <w:style w:type="paragraph" w:styleId="afa">
    <w:name w:val="Body Text Indent"/>
    <w:basedOn w:val="a"/>
    <w:link w:val="11"/>
    <w:rsid w:val="00AA4A24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b">
    <w:name w:val="Основной текст с отступом Знак"/>
    <w:basedOn w:val="a0"/>
    <w:uiPriority w:val="99"/>
    <w:semiHidden/>
    <w:rsid w:val="00AA4A24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с отступом Знак1"/>
    <w:basedOn w:val="a0"/>
    <w:link w:val="afa"/>
    <w:rsid w:val="00AA4A2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BT/Index/0/0/0/0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9B34-31EC-47F9-B26D-A44FE9FD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Ольга Борисовна Александрова</cp:lastModifiedBy>
  <cp:revision>5</cp:revision>
  <cp:lastPrinted>2022-02-16T13:30:00Z</cp:lastPrinted>
  <dcterms:created xsi:type="dcterms:W3CDTF">2022-02-16T11:20:00Z</dcterms:created>
  <dcterms:modified xsi:type="dcterms:W3CDTF">2022-02-16T13:30:00Z</dcterms:modified>
</cp:coreProperties>
</file>